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88" w:rsidRPr="00790488" w:rsidRDefault="00790488" w:rsidP="00790488">
      <w:pPr>
        <w:tabs>
          <w:tab w:val="right" w:pos="9360"/>
        </w:tabs>
        <w:rPr>
          <w:rFonts w:asciiTheme="minorHAnsi" w:hAnsiTheme="minorHAnsi" w:cstheme="minorHAnsi"/>
        </w:rPr>
      </w:pPr>
      <w:r w:rsidRPr="00790488">
        <w:rPr>
          <w:rFonts w:asciiTheme="minorHAnsi" w:hAnsiTheme="minorHAnsi" w:cstheme="minorHAnsi"/>
        </w:rPr>
        <w:t xml:space="preserve">Znak sprawy: </w:t>
      </w:r>
      <w:r w:rsidRPr="00790488">
        <w:rPr>
          <w:rFonts w:asciiTheme="minorHAnsi" w:hAnsiTheme="minorHAnsi" w:cstheme="minorHAnsi"/>
          <w:b/>
        </w:rPr>
        <w:t>ZC/10/2019</w:t>
      </w:r>
      <w:r w:rsidRPr="00790488">
        <w:rPr>
          <w:rFonts w:asciiTheme="minorHAnsi" w:hAnsiTheme="minorHAnsi" w:cstheme="minorHAnsi"/>
          <w:b/>
        </w:rPr>
        <w:tab/>
      </w:r>
      <w:r w:rsidRPr="00790488">
        <w:rPr>
          <w:rFonts w:asciiTheme="minorHAnsi" w:hAnsiTheme="minorHAnsi" w:cstheme="minorHAnsi"/>
        </w:rPr>
        <w:t>Katowice, 6.12.2019</w:t>
      </w:r>
      <w:proofErr w:type="gramStart"/>
      <w:r w:rsidRPr="00790488">
        <w:rPr>
          <w:rFonts w:asciiTheme="minorHAnsi" w:hAnsiTheme="minorHAnsi" w:cstheme="minorHAnsi"/>
        </w:rPr>
        <w:t>r</w:t>
      </w:r>
      <w:proofErr w:type="gramEnd"/>
    </w:p>
    <w:p w:rsidR="00790488" w:rsidRPr="00C77695" w:rsidRDefault="00790488" w:rsidP="00C77695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77695">
        <w:rPr>
          <w:rFonts w:asciiTheme="minorHAnsi" w:hAnsiTheme="minorHAnsi" w:cstheme="minorHAnsi"/>
          <w:b/>
          <w:sz w:val="28"/>
          <w:szCs w:val="28"/>
        </w:rPr>
        <w:t>ZAPROSZENIE DO SKŁADANIA OFERT</w:t>
      </w:r>
    </w:p>
    <w:p w:rsidR="00790488" w:rsidRPr="00790488" w:rsidRDefault="00790488" w:rsidP="00790488">
      <w:pPr>
        <w:spacing w:after="0"/>
        <w:rPr>
          <w:rFonts w:asciiTheme="minorHAnsi" w:hAnsiTheme="minorHAnsi" w:cstheme="minorHAnsi"/>
          <w:i/>
        </w:rPr>
      </w:pPr>
      <w:r w:rsidRPr="00790488">
        <w:rPr>
          <w:rFonts w:asciiTheme="minorHAnsi" w:hAnsiTheme="minorHAnsi" w:cstheme="minorHAnsi"/>
          <w:i/>
        </w:rPr>
        <w:t xml:space="preserve">do niniejszego postępowania o udzielenie zamówienia publicznego nie stosuje się przepisów ustawy Prawo zamówień publicznych, gdyż jego wartość wyrażona w </w:t>
      </w:r>
      <w:proofErr w:type="gramStart"/>
      <w:r w:rsidRPr="00790488">
        <w:rPr>
          <w:rFonts w:asciiTheme="minorHAnsi" w:hAnsiTheme="minorHAnsi" w:cstheme="minorHAnsi"/>
          <w:i/>
        </w:rPr>
        <w:t>zł  nie</w:t>
      </w:r>
      <w:proofErr w:type="gramEnd"/>
      <w:r w:rsidRPr="00790488">
        <w:rPr>
          <w:rFonts w:asciiTheme="minorHAnsi" w:hAnsiTheme="minorHAnsi" w:cstheme="minorHAnsi"/>
          <w:i/>
        </w:rPr>
        <w:t xml:space="preserve"> przekracza 30 000,00 euro.</w:t>
      </w:r>
    </w:p>
    <w:p w:rsidR="00790488" w:rsidRPr="00790488" w:rsidRDefault="00790488" w:rsidP="00790488">
      <w:pPr>
        <w:spacing w:after="0" w:line="240" w:lineRule="auto"/>
        <w:ind w:left="1622"/>
        <w:rPr>
          <w:rFonts w:asciiTheme="minorHAnsi" w:hAnsiTheme="minorHAnsi" w:cstheme="minorHAnsi"/>
        </w:rPr>
      </w:pPr>
    </w:p>
    <w:p w:rsidR="00790488" w:rsidRPr="00790488" w:rsidRDefault="00790488" w:rsidP="00790488">
      <w:pPr>
        <w:spacing w:line="240" w:lineRule="auto"/>
        <w:rPr>
          <w:rFonts w:asciiTheme="minorHAnsi" w:hAnsiTheme="minorHAnsi" w:cstheme="minorHAnsi"/>
        </w:rPr>
      </w:pPr>
      <w:r w:rsidRPr="00790488">
        <w:rPr>
          <w:rFonts w:asciiTheme="minorHAnsi" w:hAnsiTheme="minorHAnsi" w:cstheme="minorHAnsi"/>
        </w:rPr>
        <w:t xml:space="preserve">W związku z zamiarem udzielenia zamówienia na: </w:t>
      </w:r>
      <w:r w:rsidRPr="00790488">
        <w:rPr>
          <w:rFonts w:asciiTheme="minorHAnsi" w:hAnsiTheme="minorHAnsi" w:cstheme="minorHAnsi"/>
          <w:b/>
        </w:rPr>
        <w:t xml:space="preserve">Dostawę płuczki do wykonywania badań metodą ELISA </w:t>
      </w:r>
      <w:r w:rsidRPr="00790488">
        <w:rPr>
          <w:rFonts w:asciiTheme="minorHAnsi" w:hAnsiTheme="minorHAnsi" w:cstheme="minorHAnsi"/>
        </w:rPr>
        <w:t xml:space="preserve">zapraszamy do składania ofert na w/w przedmiot zamówienia. Zasady realizacji zamówienia zostały określone w </w:t>
      </w:r>
      <w:r w:rsidRPr="00790488">
        <w:rPr>
          <w:rFonts w:asciiTheme="minorHAnsi" w:hAnsiTheme="minorHAnsi" w:cstheme="minorHAnsi"/>
          <w:b/>
        </w:rPr>
        <w:t xml:space="preserve">załączniku nr 4 </w:t>
      </w:r>
      <w:r w:rsidRPr="00790488">
        <w:rPr>
          <w:rFonts w:asciiTheme="minorHAnsi" w:hAnsiTheme="minorHAnsi" w:cstheme="minorHAnsi"/>
        </w:rPr>
        <w:t>do Zaproszenia.</w:t>
      </w:r>
    </w:p>
    <w:p w:rsidR="00790488" w:rsidRPr="00790488" w:rsidRDefault="00790488" w:rsidP="00790488">
      <w:pPr>
        <w:pStyle w:val="Bezodstpw"/>
        <w:rPr>
          <w:rFonts w:asciiTheme="minorHAnsi" w:hAnsiTheme="minorHAnsi" w:cstheme="minorHAnsi"/>
        </w:rPr>
      </w:pPr>
      <w:r w:rsidRPr="00790488">
        <w:rPr>
          <w:rFonts w:asciiTheme="minorHAnsi" w:hAnsiTheme="minorHAnsi" w:cstheme="minorHAnsi"/>
        </w:rPr>
        <w:t>Pisemną ofertę (wraz z wymaganymi załącznikami) należy złożyć:</w:t>
      </w:r>
      <w:bookmarkStart w:id="0" w:name="_GoBack"/>
      <w:bookmarkEnd w:id="0"/>
    </w:p>
    <w:p w:rsidR="00790488" w:rsidRPr="00790488" w:rsidRDefault="00790488" w:rsidP="00790488">
      <w:pPr>
        <w:pStyle w:val="Bezodstpw"/>
        <w:rPr>
          <w:rFonts w:asciiTheme="minorHAnsi" w:hAnsiTheme="minorHAnsi" w:cstheme="minorHAnsi"/>
        </w:rPr>
      </w:pPr>
      <w:r w:rsidRPr="00790488">
        <w:rPr>
          <w:rFonts w:asciiTheme="minorHAnsi" w:hAnsiTheme="minorHAnsi" w:cstheme="minorHAnsi"/>
        </w:rPr>
        <w:t xml:space="preserve">w Kancelarii Głównej AWF Katowice, pokój </w:t>
      </w:r>
      <w:proofErr w:type="gramStart"/>
      <w:r w:rsidRPr="00790488">
        <w:rPr>
          <w:rFonts w:asciiTheme="minorHAnsi" w:hAnsiTheme="minorHAnsi" w:cstheme="minorHAnsi"/>
        </w:rPr>
        <w:t>nr 21,  ul</w:t>
      </w:r>
      <w:proofErr w:type="gramEnd"/>
      <w:r w:rsidRPr="00790488">
        <w:rPr>
          <w:rFonts w:asciiTheme="minorHAnsi" w:hAnsiTheme="minorHAnsi" w:cstheme="minorHAnsi"/>
        </w:rPr>
        <w:t xml:space="preserve">. Mikołowska 72 A </w:t>
      </w:r>
    </w:p>
    <w:p w:rsidR="00790488" w:rsidRPr="00790488" w:rsidRDefault="00790488" w:rsidP="00790488">
      <w:pPr>
        <w:pStyle w:val="Bezodstpw"/>
        <w:rPr>
          <w:rFonts w:asciiTheme="minorHAnsi" w:hAnsiTheme="minorHAnsi" w:cstheme="minorHAnsi"/>
        </w:rPr>
      </w:pPr>
      <w:proofErr w:type="gramStart"/>
      <w:r w:rsidRPr="00790488">
        <w:rPr>
          <w:rFonts w:asciiTheme="minorHAnsi" w:hAnsiTheme="minorHAnsi" w:cstheme="minorHAnsi"/>
        </w:rPr>
        <w:t>lub</w:t>
      </w:r>
      <w:proofErr w:type="gramEnd"/>
    </w:p>
    <w:p w:rsidR="00790488" w:rsidRPr="00790488" w:rsidRDefault="00790488" w:rsidP="00790488">
      <w:pPr>
        <w:pStyle w:val="Bezodstpw"/>
        <w:rPr>
          <w:rFonts w:asciiTheme="minorHAnsi" w:hAnsiTheme="minorHAnsi" w:cstheme="minorHAnsi"/>
        </w:rPr>
      </w:pPr>
      <w:proofErr w:type="gramStart"/>
      <w:r w:rsidRPr="00790488">
        <w:rPr>
          <w:rFonts w:asciiTheme="minorHAnsi" w:hAnsiTheme="minorHAnsi" w:cstheme="minorHAnsi"/>
        </w:rPr>
        <w:t>b</w:t>
      </w:r>
      <w:proofErr w:type="gramEnd"/>
      <w:r w:rsidRPr="00790488">
        <w:rPr>
          <w:rFonts w:asciiTheme="minorHAnsi" w:hAnsiTheme="minorHAnsi" w:cstheme="minorHAnsi"/>
        </w:rPr>
        <w:t>) przesłać na adres poczty elektronicznej: aifz@awf.katowice.</w:t>
      </w:r>
      <w:proofErr w:type="gramStart"/>
      <w:r w:rsidRPr="00790488">
        <w:rPr>
          <w:rFonts w:asciiTheme="minorHAnsi" w:hAnsiTheme="minorHAnsi" w:cstheme="minorHAnsi"/>
        </w:rPr>
        <w:t>pl</w:t>
      </w:r>
      <w:proofErr w:type="gramEnd"/>
    </w:p>
    <w:p w:rsidR="00790488" w:rsidRPr="00790488" w:rsidRDefault="00790488" w:rsidP="00790488">
      <w:pPr>
        <w:pStyle w:val="Bezodstpw"/>
        <w:rPr>
          <w:rFonts w:asciiTheme="minorHAnsi" w:hAnsiTheme="minorHAnsi" w:cstheme="minorHAnsi"/>
        </w:rPr>
      </w:pPr>
      <w:r w:rsidRPr="00790488">
        <w:rPr>
          <w:rFonts w:asciiTheme="minorHAnsi" w:hAnsiTheme="minorHAnsi" w:cstheme="minorHAnsi"/>
        </w:rPr>
        <w:t xml:space="preserve">Termin składania ofert: od 06.12.2019 </w:t>
      </w:r>
      <w:proofErr w:type="gramStart"/>
      <w:r w:rsidRPr="00790488">
        <w:rPr>
          <w:rFonts w:asciiTheme="minorHAnsi" w:hAnsiTheme="minorHAnsi" w:cstheme="minorHAnsi"/>
        </w:rPr>
        <w:t>r</w:t>
      </w:r>
      <w:proofErr w:type="gramEnd"/>
      <w:r w:rsidRPr="00790488">
        <w:rPr>
          <w:rFonts w:asciiTheme="minorHAnsi" w:hAnsiTheme="minorHAnsi" w:cstheme="minorHAnsi"/>
        </w:rPr>
        <w:t xml:space="preserve">. do dnia 11.12.2019 </w:t>
      </w:r>
      <w:proofErr w:type="gramStart"/>
      <w:r w:rsidRPr="00790488">
        <w:rPr>
          <w:rFonts w:asciiTheme="minorHAnsi" w:hAnsiTheme="minorHAnsi" w:cstheme="minorHAnsi"/>
        </w:rPr>
        <w:t>r</w:t>
      </w:r>
      <w:proofErr w:type="gramEnd"/>
      <w:r w:rsidRPr="00790488">
        <w:rPr>
          <w:rFonts w:asciiTheme="minorHAnsi" w:hAnsiTheme="minorHAnsi" w:cstheme="minorHAnsi"/>
        </w:rPr>
        <w:t xml:space="preserve">. do godz. 12:00 </w:t>
      </w:r>
    </w:p>
    <w:p w:rsidR="00790488" w:rsidRPr="00790488" w:rsidRDefault="00790488" w:rsidP="00790488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0488">
        <w:rPr>
          <w:rFonts w:asciiTheme="minorHAnsi" w:hAnsiTheme="minorHAnsi" w:cstheme="minorHAnsi"/>
        </w:rPr>
        <w:t>Termin realizacji:</w:t>
      </w:r>
      <w:r w:rsidRPr="00790488">
        <w:rPr>
          <w:rFonts w:asciiTheme="minorHAnsi" w:hAnsiTheme="minorHAnsi" w:cstheme="minorHAnsi"/>
          <w:b/>
        </w:rPr>
        <w:t xml:space="preserve"> do 31.12.2019 </w:t>
      </w:r>
      <w:proofErr w:type="gramStart"/>
      <w:r w:rsidRPr="00790488">
        <w:rPr>
          <w:rFonts w:asciiTheme="minorHAnsi" w:hAnsiTheme="minorHAnsi" w:cstheme="minorHAnsi"/>
          <w:b/>
        </w:rPr>
        <w:t>r.  od</w:t>
      </w:r>
      <w:proofErr w:type="gramEnd"/>
      <w:r w:rsidRPr="00790488">
        <w:rPr>
          <w:rFonts w:asciiTheme="minorHAnsi" w:hAnsiTheme="minorHAnsi" w:cstheme="minorHAnsi"/>
          <w:b/>
        </w:rPr>
        <w:t xml:space="preserve"> daty zawarcia umowy. </w:t>
      </w:r>
    </w:p>
    <w:p w:rsidR="00790488" w:rsidRPr="00790488" w:rsidRDefault="00790488" w:rsidP="00790488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0488">
        <w:rPr>
          <w:rFonts w:asciiTheme="minorHAnsi" w:hAnsiTheme="minorHAnsi" w:cstheme="minorHAnsi"/>
        </w:rPr>
        <w:t>Oferta winna być podpisana przez osoby uprawnione do składania oświadczeń woli w imieniu Wykonawcy, zgodnie z zasadą reprezentacji wynikającą z postanowień odpowiednich przepisów prawnych bądź umowy, uchwały lub prawidłowo udzielonego pełnomocnictwa  - na podstawie dokumentu potwierdzającego to uprawnienie.</w:t>
      </w:r>
    </w:p>
    <w:p w:rsidR="00790488" w:rsidRPr="00790488" w:rsidRDefault="00790488" w:rsidP="00790488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0488">
        <w:rPr>
          <w:rFonts w:asciiTheme="minorHAnsi" w:hAnsiTheme="minorHAnsi" w:cstheme="minorHAnsi"/>
        </w:rPr>
        <w:t>Wykonawcy będą związani ofertą przez 30 dni od terminu przewidzianego na złożenie ofert.</w:t>
      </w:r>
    </w:p>
    <w:p w:rsidR="00790488" w:rsidRPr="00790488" w:rsidRDefault="00790488" w:rsidP="00790488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0488">
        <w:rPr>
          <w:rFonts w:asciiTheme="minorHAnsi" w:hAnsiTheme="minorHAnsi" w:cstheme="minorHAnsi"/>
        </w:rPr>
        <w:t xml:space="preserve">Wszelkie pytania dotyczące zapisów niniejszego Zaproszenia do składania ofert proponuje się kierować na adres </w:t>
      </w:r>
      <w:r w:rsidRPr="00790488">
        <w:rPr>
          <w:rFonts w:asciiTheme="minorHAnsi" w:hAnsiTheme="minorHAnsi" w:cstheme="minorHAnsi"/>
          <w:b/>
          <w:u w:val="single"/>
        </w:rPr>
        <w:t>e – mail: aifz@awf.katowice.pl.</w:t>
      </w:r>
      <w:r w:rsidRPr="00790488">
        <w:rPr>
          <w:rFonts w:asciiTheme="minorHAnsi" w:hAnsiTheme="minorHAnsi" w:cstheme="minorHAnsi"/>
        </w:rPr>
        <w:t xml:space="preserve"> Proponuje </w:t>
      </w:r>
      <w:proofErr w:type="gramStart"/>
      <w:r w:rsidRPr="00790488">
        <w:rPr>
          <w:rFonts w:asciiTheme="minorHAnsi" w:hAnsiTheme="minorHAnsi" w:cstheme="minorHAnsi"/>
        </w:rPr>
        <w:t>się aby</w:t>
      </w:r>
      <w:proofErr w:type="gramEnd"/>
      <w:r w:rsidRPr="00790488">
        <w:rPr>
          <w:rFonts w:asciiTheme="minorHAnsi" w:hAnsiTheme="minorHAnsi" w:cstheme="minorHAnsi"/>
        </w:rPr>
        <w:t xml:space="preserve"> Wykonawcy na wniosku kierowanym do Zapraszającego zawierającym prośbę o wyjaśnienia umieścili adres e – </w:t>
      </w:r>
      <w:proofErr w:type="gramStart"/>
      <w:r w:rsidRPr="00790488">
        <w:rPr>
          <w:rFonts w:asciiTheme="minorHAnsi" w:hAnsiTheme="minorHAnsi" w:cstheme="minorHAnsi"/>
        </w:rPr>
        <w:t>mail na który</w:t>
      </w:r>
      <w:proofErr w:type="gramEnd"/>
      <w:r w:rsidRPr="00790488">
        <w:rPr>
          <w:rFonts w:asciiTheme="minorHAnsi" w:hAnsiTheme="minorHAnsi" w:cstheme="minorHAnsi"/>
        </w:rPr>
        <w:t xml:space="preserve"> Zapraszający może kierować odpowiedzi.</w:t>
      </w:r>
    </w:p>
    <w:p w:rsidR="00790488" w:rsidRPr="00790488" w:rsidRDefault="00790488" w:rsidP="00790488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0488">
        <w:rPr>
          <w:rFonts w:asciiTheme="minorHAnsi" w:hAnsiTheme="minorHAnsi" w:cstheme="minorHAnsi"/>
          <w:b/>
        </w:rPr>
        <w:t>Do oferty należy dołączyć</w:t>
      </w:r>
      <w:r w:rsidRPr="00790488">
        <w:rPr>
          <w:rFonts w:asciiTheme="minorHAnsi" w:hAnsiTheme="minorHAnsi" w:cstheme="minorHAnsi"/>
        </w:rPr>
        <w:t>:</w:t>
      </w:r>
    </w:p>
    <w:p w:rsidR="00790488" w:rsidRPr="00790488" w:rsidRDefault="00790488" w:rsidP="00790488">
      <w:pPr>
        <w:numPr>
          <w:ilvl w:val="1"/>
          <w:numId w:val="1"/>
        </w:numPr>
        <w:spacing w:after="0" w:line="240" w:lineRule="auto"/>
        <w:ind w:left="1800" w:hanging="356"/>
        <w:rPr>
          <w:rFonts w:asciiTheme="minorHAnsi" w:hAnsiTheme="minorHAnsi" w:cstheme="minorHAnsi"/>
        </w:rPr>
      </w:pPr>
      <w:proofErr w:type="gramStart"/>
      <w:r w:rsidRPr="00790488">
        <w:rPr>
          <w:rFonts w:asciiTheme="minorHAnsi" w:hAnsiTheme="minorHAnsi" w:cstheme="minorHAnsi"/>
        </w:rPr>
        <w:t>wycenę</w:t>
      </w:r>
      <w:proofErr w:type="gramEnd"/>
      <w:r w:rsidRPr="00790488">
        <w:rPr>
          <w:rFonts w:asciiTheme="minorHAnsi" w:hAnsiTheme="minorHAnsi" w:cstheme="minorHAnsi"/>
        </w:rPr>
        <w:t xml:space="preserve"> proponowanego przedmiotu zamówienia zgodnego z opisem w załączniku nr 2 do niniejszego zaproszenia;</w:t>
      </w:r>
    </w:p>
    <w:p w:rsidR="00790488" w:rsidRPr="00790488" w:rsidRDefault="00790488" w:rsidP="00790488">
      <w:pPr>
        <w:numPr>
          <w:ilvl w:val="1"/>
          <w:numId w:val="1"/>
        </w:numPr>
        <w:spacing w:after="0" w:line="240" w:lineRule="auto"/>
        <w:ind w:left="1800" w:hanging="356"/>
        <w:rPr>
          <w:rFonts w:asciiTheme="minorHAnsi" w:hAnsiTheme="minorHAnsi" w:cstheme="minorHAnsi"/>
        </w:rPr>
      </w:pPr>
      <w:proofErr w:type="gramStart"/>
      <w:r w:rsidRPr="00790488">
        <w:rPr>
          <w:rFonts w:asciiTheme="minorHAnsi" w:hAnsiTheme="minorHAnsi" w:cstheme="minorHAnsi"/>
        </w:rPr>
        <w:t>opis</w:t>
      </w:r>
      <w:proofErr w:type="gramEnd"/>
      <w:r w:rsidRPr="00790488">
        <w:rPr>
          <w:rFonts w:asciiTheme="minorHAnsi" w:hAnsiTheme="minorHAnsi" w:cstheme="minorHAnsi"/>
        </w:rPr>
        <w:t xml:space="preserve"> techniczny – warunki graniczne oferowanego przedmiotu zamówienia– załącznik nr 3 wraz z </w:t>
      </w:r>
    </w:p>
    <w:p w:rsidR="00790488" w:rsidRPr="00790488" w:rsidRDefault="00790488" w:rsidP="0079048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1800" w:hanging="356"/>
        <w:rPr>
          <w:rFonts w:asciiTheme="minorHAnsi" w:hAnsiTheme="minorHAnsi" w:cstheme="minorHAnsi"/>
        </w:rPr>
      </w:pPr>
      <w:r w:rsidRPr="00790488">
        <w:rPr>
          <w:rFonts w:asciiTheme="minorHAnsi" w:hAnsiTheme="minorHAnsi" w:cstheme="minorHAnsi"/>
        </w:rPr>
        <w:t xml:space="preserve"> </w:t>
      </w:r>
      <w:proofErr w:type="gramStart"/>
      <w:r w:rsidRPr="00790488">
        <w:rPr>
          <w:rFonts w:asciiTheme="minorHAnsi" w:hAnsiTheme="minorHAnsi" w:cstheme="minorHAnsi"/>
          <w:b/>
        </w:rPr>
        <w:t>dokumenty</w:t>
      </w:r>
      <w:proofErr w:type="gramEnd"/>
      <w:r w:rsidRPr="00790488">
        <w:rPr>
          <w:rFonts w:asciiTheme="minorHAnsi" w:hAnsiTheme="minorHAnsi" w:cstheme="minorHAnsi"/>
          <w:b/>
        </w:rPr>
        <w:t xml:space="preserve"> zawierające opis oferowanego przedmiotu zamówienia </w:t>
      </w:r>
      <w:r w:rsidRPr="00790488">
        <w:rPr>
          <w:rFonts w:asciiTheme="minorHAnsi" w:hAnsiTheme="minorHAnsi" w:cstheme="minorHAnsi"/>
        </w:rPr>
        <w:t xml:space="preserve">np.: instrukcje obsługi, dokumentacje techniczne lub firmowe materiały informacyjne, zawierające dane techniczne potwierdzające spełnianie wymaganych przez Zamawiającego parametrów </w:t>
      </w:r>
      <w:proofErr w:type="spellStart"/>
      <w:r w:rsidRPr="00790488">
        <w:rPr>
          <w:rFonts w:asciiTheme="minorHAnsi" w:hAnsiTheme="minorHAnsi" w:cstheme="minorHAnsi"/>
        </w:rPr>
        <w:t>techniczno</w:t>
      </w:r>
      <w:proofErr w:type="spellEnd"/>
      <w:r w:rsidRPr="00790488">
        <w:rPr>
          <w:rFonts w:asciiTheme="minorHAnsi" w:hAnsiTheme="minorHAnsi" w:cstheme="minorHAnsi"/>
        </w:rPr>
        <w:t xml:space="preserve"> – użytkowych i warunków granicznych oferowanego przedmiotu zamówienia; </w:t>
      </w:r>
    </w:p>
    <w:p w:rsidR="00790488" w:rsidRPr="00790488" w:rsidRDefault="00790488" w:rsidP="0079048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1800" w:hanging="356"/>
        <w:rPr>
          <w:rFonts w:asciiTheme="minorHAnsi" w:hAnsiTheme="minorHAnsi" w:cstheme="minorHAnsi"/>
        </w:rPr>
      </w:pPr>
      <w:proofErr w:type="gramStart"/>
      <w:r w:rsidRPr="00790488">
        <w:rPr>
          <w:rFonts w:asciiTheme="minorHAnsi" w:hAnsiTheme="minorHAnsi" w:cstheme="minorHAnsi"/>
        </w:rPr>
        <w:t>wystawione</w:t>
      </w:r>
      <w:proofErr w:type="gramEnd"/>
      <w:r w:rsidRPr="00790488">
        <w:rPr>
          <w:rFonts w:asciiTheme="minorHAnsi" w:hAnsiTheme="minorHAnsi" w:cstheme="minorHAnsi"/>
        </w:rPr>
        <w:t xml:space="preserve"> przez notyfikowane jednostki certyfikujące </w:t>
      </w:r>
      <w:r w:rsidRPr="00790488">
        <w:rPr>
          <w:rFonts w:asciiTheme="minorHAnsi" w:hAnsiTheme="minorHAnsi" w:cstheme="minorHAnsi"/>
          <w:b/>
        </w:rPr>
        <w:t xml:space="preserve">certyfikaty </w:t>
      </w:r>
      <w:r w:rsidRPr="00790488">
        <w:rPr>
          <w:rFonts w:asciiTheme="minorHAnsi" w:hAnsiTheme="minorHAnsi" w:cstheme="minorHAnsi"/>
        </w:rPr>
        <w:t>CE lub wystawione przez producenta deklaracje zgodności lub dokumenty równoważne.</w:t>
      </w:r>
    </w:p>
    <w:p w:rsidR="00790488" w:rsidRPr="00790488" w:rsidRDefault="00790488" w:rsidP="00790488">
      <w:pPr>
        <w:numPr>
          <w:ilvl w:val="1"/>
          <w:numId w:val="1"/>
        </w:numPr>
        <w:tabs>
          <w:tab w:val="num" w:pos="576"/>
        </w:tabs>
        <w:spacing w:after="0" w:line="240" w:lineRule="auto"/>
        <w:ind w:left="1800" w:hanging="356"/>
        <w:rPr>
          <w:rFonts w:asciiTheme="minorHAnsi" w:hAnsiTheme="minorHAnsi" w:cstheme="minorHAnsi"/>
        </w:rPr>
      </w:pPr>
      <w:proofErr w:type="gramStart"/>
      <w:r w:rsidRPr="00790488">
        <w:rPr>
          <w:rFonts w:asciiTheme="minorHAnsi" w:hAnsiTheme="minorHAnsi" w:cstheme="minorHAnsi"/>
        </w:rPr>
        <w:t>aktualny</w:t>
      </w:r>
      <w:proofErr w:type="gramEnd"/>
      <w:r w:rsidRPr="00790488">
        <w:rPr>
          <w:rFonts w:asciiTheme="minorHAnsi" w:hAnsiTheme="minorHAnsi" w:cstheme="minorHAnsi"/>
        </w:rPr>
        <w:t xml:space="preserve"> odpis z właściwego rejestru albo aktualne zaświadczenie o wpisie do ewidencji działalności gospodarczej</w:t>
      </w:r>
      <w:r w:rsidRPr="00790488">
        <w:rPr>
          <w:rFonts w:asciiTheme="minorHAnsi" w:hAnsiTheme="minorHAnsi" w:cstheme="minorHAnsi"/>
          <w:bCs/>
          <w:color w:val="000000"/>
        </w:rPr>
        <w:t xml:space="preserve"> lub wydruk z Centralnej Ewidencji i Informacji o Działalności Gospodarczej RP</w:t>
      </w:r>
      <w:r w:rsidRPr="00790488">
        <w:rPr>
          <w:rFonts w:asciiTheme="minorHAnsi" w:hAnsiTheme="minorHAnsi" w:cstheme="minorHAnsi"/>
        </w:rPr>
        <w:t>.</w:t>
      </w:r>
    </w:p>
    <w:p w:rsidR="00790488" w:rsidRPr="00790488" w:rsidRDefault="00790488" w:rsidP="00790488">
      <w:pPr>
        <w:spacing w:after="0" w:line="240" w:lineRule="auto"/>
        <w:rPr>
          <w:rFonts w:asciiTheme="minorHAnsi" w:hAnsiTheme="minorHAnsi" w:cstheme="minorHAnsi"/>
        </w:rPr>
      </w:pPr>
      <w:r w:rsidRPr="00790488">
        <w:rPr>
          <w:rFonts w:asciiTheme="minorHAnsi" w:hAnsiTheme="minorHAnsi" w:cstheme="minorHAnsi"/>
        </w:rPr>
        <w:t>Zapraszający zastrzega sobie prawo do nie dokonania wyboru Wykonawcy bez podania przyczyn</w:t>
      </w:r>
    </w:p>
    <w:p w:rsidR="00790488" w:rsidRPr="00790488" w:rsidRDefault="00790488" w:rsidP="00790488">
      <w:pPr>
        <w:spacing w:after="0" w:line="240" w:lineRule="auto"/>
        <w:rPr>
          <w:rFonts w:asciiTheme="minorHAnsi" w:hAnsiTheme="minorHAnsi" w:cstheme="minorHAnsi"/>
        </w:rPr>
      </w:pPr>
      <w:r w:rsidRPr="00790488">
        <w:rPr>
          <w:rFonts w:asciiTheme="minorHAnsi" w:hAnsiTheme="minorHAnsi" w:cstheme="minorHAnsi"/>
          <w:u w:val="single"/>
        </w:rPr>
        <w:t>Wykaz załączników:</w:t>
      </w:r>
    </w:p>
    <w:p w:rsidR="00790488" w:rsidRPr="00790488" w:rsidRDefault="00790488" w:rsidP="00790488">
      <w:pPr>
        <w:widowControl w:val="0"/>
        <w:numPr>
          <w:ilvl w:val="0"/>
          <w:numId w:val="2"/>
        </w:numPr>
        <w:tabs>
          <w:tab w:val="clear" w:pos="900"/>
          <w:tab w:val="left" w:pos="1980"/>
          <w:tab w:val="left" w:pos="7740"/>
        </w:tabs>
        <w:suppressAutoHyphens/>
        <w:spacing w:after="0" w:line="240" w:lineRule="auto"/>
        <w:ind w:left="1440" w:firstLine="4"/>
        <w:rPr>
          <w:rFonts w:asciiTheme="minorHAnsi" w:hAnsiTheme="minorHAnsi" w:cstheme="minorHAnsi"/>
        </w:rPr>
      </w:pPr>
      <w:proofErr w:type="gramStart"/>
      <w:r w:rsidRPr="00790488">
        <w:rPr>
          <w:rFonts w:asciiTheme="minorHAnsi" w:hAnsiTheme="minorHAnsi" w:cstheme="minorHAnsi"/>
        </w:rPr>
        <w:t>formularz</w:t>
      </w:r>
      <w:proofErr w:type="gramEnd"/>
      <w:r w:rsidRPr="00790488">
        <w:rPr>
          <w:rFonts w:asciiTheme="minorHAnsi" w:hAnsiTheme="minorHAnsi" w:cstheme="minorHAnsi"/>
        </w:rPr>
        <w:t xml:space="preserve"> oferty; </w:t>
      </w:r>
      <w:r w:rsidRPr="00790488">
        <w:rPr>
          <w:rFonts w:asciiTheme="minorHAnsi" w:hAnsiTheme="minorHAnsi" w:cstheme="minorHAnsi"/>
        </w:rPr>
        <w:tab/>
      </w:r>
      <w:r w:rsidRPr="00790488">
        <w:rPr>
          <w:rFonts w:asciiTheme="minorHAnsi" w:hAnsiTheme="minorHAnsi" w:cstheme="minorHAnsi"/>
        </w:rPr>
        <w:tab/>
      </w:r>
    </w:p>
    <w:p w:rsidR="00790488" w:rsidRPr="00790488" w:rsidRDefault="00790488" w:rsidP="00790488">
      <w:pPr>
        <w:widowControl w:val="0"/>
        <w:numPr>
          <w:ilvl w:val="0"/>
          <w:numId w:val="2"/>
        </w:numPr>
        <w:tabs>
          <w:tab w:val="clear" w:pos="900"/>
          <w:tab w:val="left" w:pos="1980"/>
          <w:tab w:val="center" w:pos="8280"/>
        </w:tabs>
        <w:suppressAutoHyphens/>
        <w:spacing w:after="0" w:line="240" w:lineRule="auto"/>
        <w:ind w:left="1440" w:firstLine="4"/>
        <w:rPr>
          <w:rFonts w:asciiTheme="minorHAnsi" w:hAnsiTheme="minorHAnsi" w:cstheme="minorHAnsi"/>
        </w:rPr>
      </w:pPr>
      <w:proofErr w:type="gramStart"/>
      <w:r w:rsidRPr="00790488">
        <w:rPr>
          <w:rFonts w:asciiTheme="minorHAnsi" w:hAnsiTheme="minorHAnsi" w:cstheme="minorHAnsi"/>
        </w:rPr>
        <w:t>opis</w:t>
      </w:r>
      <w:proofErr w:type="gramEnd"/>
      <w:r w:rsidRPr="00790488">
        <w:rPr>
          <w:rFonts w:asciiTheme="minorHAnsi" w:hAnsiTheme="minorHAnsi" w:cstheme="minorHAnsi"/>
        </w:rPr>
        <w:t xml:space="preserve"> przedmiotu zamówienia; </w:t>
      </w:r>
      <w:r w:rsidRPr="00790488">
        <w:rPr>
          <w:rFonts w:asciiTheme="minorHAnsi" w:hAnsiTheme="minorHAnsi" w:cstheme="minorHAnsi"/>
        </w:rPr>
        <w:tab/>
      </w:r>
    </w:p>
    <w:p w:rsidR="00790488" w:rsidRPr="00790488" w:rsidRDefault="00790488" w:rsidP="00790488">
      <w:pPr>
        <w:widowControl w:val="0"/>
        <w:numPr>
          <w:ilvl w:val="0"/>
          <w:numId w:val="2"/>
        </w:numPr>
        <w:tabs>
          <w:tab w:val="clear" w:pos="900"/>
          <w:tab w:val="left" w:pos="1980"/>
          <w:tab w:val="left" w:pos="7740"/>
        </w:tabs>
        <w:suppressAutoHyphens/>
        <w:spacing w:after="0" w:line="240" w:lineRule="auto"/>
        <w:ind w:left="1440" w:firstLine="4"/>
        <w:rPr>
          <w:rFonts w:asciiTheme="minorHAnsi" w:hAnsiTheme="minorHAnsi" w:cstheme="minorHAnsi"/>
        </w:rPr>
      </w:pPr>
      <w:proofErr w:type="gramStart"/>
      <w:r w:rsidRPr="00790488">
        <w:rPr>
          <w:rFonts w:asciiTheme="minorHAnsi" w:hAnsiTheme="minorHAnsi" w:cstheme="minorHAnsi"/>
        </w:rPr>
        <w:t>wzór</w:t>
      </w:r>
      <w:proofErr w:type="gramEnd"/>
      <w:r w:rsidRPr="00790488">
        <w:rPr>
          <w:rFonts w:asciiTheme="minorHAnsi" w:hAnsiTheme="minorHAnsi" w:cstheme="minorHAnsi"/>
        </w:rPr>
        <w:t xml:space="preserve"> umowy;</w:t>
      </w:r>
      <w:r w:rsidRPr="00790488">
        <w:rPr>
          <w:rFonts w:asciiTheme="minorHAnsi" w:hAnsiTheme="minorHAnsi" w:cstheme="minorHAnsi"/>
        </w:rPr>
        <w:tab/>
      </w:r>
    </w:p>
    <w:p w:rsidR="00790488" w:rsidRPr="00790488" w:rsidRDefault="00790488" w:rsidP="00790488">
      <w:pPr>
        <w:tabs>
          <w:tab w:val="left" w:pos="7020"/>
          <w:tab w:val="center" w:pos="7740"/>
          <w:tab w:val="left" w:pos="8100"/>
        </w:tabs>
        <w:spacing w:after="0" w:line="240" w:lineRule="auto"/>
        <w:ind w:left="7080"/>
        <w:rPr>
          <w:rFonts w:asciiTheme="minorHAnsi" w:hAnsiTheme="minorHAnsi" w:cstheme="minorHAnsi"/>
        </w:rPr>
      </w:pPr>
      <w:r w:rsidRPr="00790488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</w:t>
      </w:r>
    </w:p>
    <w:p w:rsidR="00790488" w:rsidRPr="00790488" w:rsidRDefault="00790488" w:rsidP="00790488">
      <w:pPr>
        <w:widowControl w:val="0"/>
        <w:tabs>
          <w:tab w:val="center" w:pos="8280"/>
        </w:tabs>
        <w:suppressAutoHyphens/>
        <w:spacing w:after="0" w:line="240" w:lineRule="auto"/>
        <w:ind w:left="1514"/>
        <w:rPr>
          <w:rFonts w:asciiTheme="minorHAnsi" w:hAnsiTheme="minorHAnsi" w:cstheme="minorHAnsi"/>
        </w:rPr>
      </w:pPr>
    </w:p>
    <w:p w:rsidR="00790488" w:rsidRPr="00790488" w:rsidRDefault="00790488" w:rsidP="00790488">
      <w:pPr>
        <w:rPr>
          <w:rFonts w:asciiTheme="minorHAnsi" w:hAnsiTheme="minorHAnsi" w:cstheme="minorHAnsi"/>
        </w:rPr>
      </w:pPr>
    </w:p>
    <w:p w:rsidR="00AC585D" w:rsidRPr="00790488" w:rsidRDefault="00AC585D">
      <w:pPr>
        <w:rPr>
          <w:rFonts w:asciiTheme="minorHAnsi" w:hAnsiTheme="minorHAnsi" w:cstheme="minorHAnsi"/>
        </w:rPr>
      </w:pPr>
    </w:p>
    <w:sectPr w:rsidR="00AC585D" w:rsidRPr="00790488" w:rsidSect="0003300B">
      <w:headerReference w:type="default" r:id="rId7"/>
      <w:pgSz w:w="11906" w:h="16838" w:code="9"/>
      <w:pgMar w:top="1417" w:right="1417" w:bottom="1417" w:left="1417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55" w:rsidRDefault="00CF0D55">
      <w:pPr>
        <w:spacing w:after="0" w:line="240" w:lineRule="auto"/>
      </w:pPr>
      <w:r>
        <w:separator/>
      </w:r>
    </w:p>
  </w:endnote>
  <w:endnote w:type="continuationSeparator" w:id="0">
    <w:p w:rsidR="00CF0D55" w:rsidRDefault="00CF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Condensed">
    <w:altName w:val="Arial Narrow"/>
    <w:charset w:val="EE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55" w:rsidRDefault="00CF0D55">
      <w:pPr>
        <w:spacing w:after="0" w:line="240" w:lineRule="auto"/>
      </w:pPr>
      <w:r>
        <w:separator/>
      </w:r>
    </w:p>
  </w:footnote>
  <w:footnote w:type="continuationSeparator" w:id="0">
    <w:p w:rsidR="00CF0D55" w:rsidRDefault="00CF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A2" w:rsidRDefault="00CF0D55" w:rsidP="003C1454">
    <w:pPr>
      <w:pStyle w:val="Nagwek"/>
      <w:tabs>
        <w:tab w:val="clear" w:pos="4536"/>
        <w:tab w:val="clear" w:pos="9072"/>
        <w:tab w:val="left" w:pos="1695"/>
      </w:tabs>
    </w:pPr>
  </w:p>
  <w:p w:rsidR="0004169C" w:rsidRDefault="00CF0D55" w:rsidP="006F4E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42D07"/>
    <w:multiLevelType w:val="multilevel"/>
    <w:tmpl w:val="20549432"/>
    <w:lvl w:ilvl="0">
      <w:start w:val="1"/>
      <w:numFmt w:val="lowerLetter"/>
      <w:lvlText w:val="%1)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1215A"/>
    <w:multiLevelType w:val="hybridMultilevel"/>
    <w:tmpl w:val="2500B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605B0"/>
    <w:multiLevelType w:val="multilevel"/>
    <w:tmpl w:val="CAFA5A5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F19B2"/>
    <w:multiLevelType w:val="multilevel"/>
    <w:tmpl w:val="E478699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612A4"/>
    <w:multiLevelType w:val="multilevel"/>
    <w:tmpl w:val="99A4AA7A"/>
    <w:name w:val="WW8Num1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8F602BB"/>
    <w:multiLevelType w:val="hybridMultilevel"/>
    <w:tmpl w:val="1AD833AE"/>
    <w:lvl w:ilvl="0" w:tplc="24260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buntu Condensed" w:eastAsia="Times New Roman" w:hAnsi="Ubuntu Condensed" w:cs="Times New Roman"/>
      </w:rPr>
    </w:lvl>
    <w:lvl w:ilvl="1" w:tplc="663CA8F0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88"/>
    <w:rsid w:val="00790488"/>
    <w:rsid w:val="00AC585D"/>
    <w:rsid w:val="00C77695"/>
    <w:rsid w:val="00C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D64BB-6A99-4F04-BD00-FF6AB3BB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48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488"/>
    <w:rPr>
      <w:rFonts w:ascii="Calibri" w:eastAsia="Times New Roman" w:hAnsi="Calibri" w:cs="Times New Roman"/>
      <w:lang w:eastAsia="pl-PL"/>
    </w:rPr>
  </w:style>
  <w:style w:type="paragraph" w:customStyle="1" w:styleId="WW-Zwykytekst">
    <w:name w:val="WW-Zwykły tekst"/>
    <w:basedOn w:val="Normalny"/>
    <w:rsid w:val="00790488"/>
    <w:pPr>
      <w:widowControl w:val="0"/>
      <w:suppressAutoHyphens/>
      <w:spacing w:after="0" w:line="240" w:lineRule="auto"/>
    </w:pPr>
    <w:rPr>
      <w:rFonts w:ascii="Courier New" w:eastAsia="Arial Unicode MS" w:hAnsi="Courier New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90488"/>
    <w:pPr>
      <w:ind w:left="720"/>
      <w:contextualSpacing/>
    </w:pPr>
  </w:style>
  <w:style w:type="paragraph" w:styleId="Bezodstpw">
    <w:name w:val="No Spacing"/>
    <w:uiPriority w:val="1"/>
    <w:qFormat/>
    <w:rsid w:val="0079048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J_Śrubarczyk</dc:creator>
  <cp:keywords/>
  <dc:description/>
  <cp:lastModifiedBy>AWF</cp:lastModifiedBy>
  <cp:revision>2</cp:revision>
  <dcterms:created xsi:type="dcterms:W3CDTF">2019-12-06T10:28:00Z</dcterms:created>
  <dcterms:modified xsi:type="dcterms:W3CDTF">2019-12-06T10:28:00Z</dcterms:modified>
</cp:coreProperties>
</file>